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9A" w:rsidRPr="00700A9A" w:rsidRDefault="00700A9A" w:rsidP="00700A9A">
      <w:pPr>
        <w:pStyle w:val="Listaszerbekezds"/>
        <w:numPr>
          <w:ilvl w:val="0"/>
          <w:numId w:val="0"/>
        </w:numPr>
        <w:ind w:left="1425"/>
        <w:jc w:val="right"/>
        <w:rPr>
          <w:i/>
          <w:u w:val="single"/>
        </w:rPr>
      </w:pPr>
      <w:bookmarkStart w:id="0" w:name="_GoBack"/>
      <w:bookmarkEnd w:id="0"/>
      <w:r w:rsidRPr="00700A9A">
        <w:rPr>
          <w:i/>
          <w:u w:val="single"/>
        </w:rPr>
        <w:t>14.</w:t>
      </w:r>
      <w:r>
        <w:rPr>
          <w:i/>
          <w:u w:val="single"/>
        </w:rPr>
        <w:t xml:space="preserve"> </w:t>
      </w:r>
      <w:r w:rsidRPr="00700A9A">
        <w:rPr>
          <w:i/>
          <w:u w:val="single"/>
        </w:rPr>
        <w:t>sz. melléklet</w:t>
      </w:r>
    </w:p>
    <w:p w:rsidR="00700A9A" w:rsidRPr="00700A9A" w:rsidRDefault="00700A9A" w:rsidP="00700A9A">
      <w:pPr>
        <w:jc w:val="center"/>
      </w:pPr>
      <w:r w:rsidRPr="00700A9A">
        <w:rPr>
          <w:noProof/>
          <w:sz w:val="26"/>
        </w:rPr>
        <w:drawing>
          <wp:inline distT="0" distB="0" distL="0" distR="0" wp14:anchorId="533695D1" wp14:editId="701E4F3C">
            <wp:extent cx="1035050" cy="1035050"/>
            <wp:effectExtent l="0" t="0" r="0" b="0"/>
            <wp:docPr id="27" name="Kép 27" descr="ujmav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av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9A" w:rsidRPr="00700A9A" w:rsidRDefault="00700A9A" w:rsidP="00700A9A">
      <w:pPr>
        <w:jc w:val="center"/>
      </w:pPr>
      <w:r w:rsidRPr="00700A9A">
        <w:t xml:space="preserve">MÁV Zrt. </w:t>
      </w:r>
    </w:p>
    <w:p w:rsidR="00700A9A" w:rsidRPr="00700A9A" w:rsidRDefault="00700A9A" w:rsidP="00700A9A">
      <w:pPr>
        <w:jc w:val="center"/>
      </w:pPr>
      <w:r w:rsidRPr="00700A9A">
        <w:t xml:space="preserve">Biztonsági </w:t>
      </w:r>
      <w:r w:rsidR="0098167B">
        <w:t>Fői</w:t>
      </w:r>
      <w:r w:rsidRPr="00700A9A">
        <w:t>gazgatóság</w:t>
      </w:r>
    </w:p>
    <w:p w:rsidR="00700A9A" w:rsidRPr="00700A9A" w:rsidRDefault="00700A9A" w:rsidP="00700A9A">
      <w:pPr>
        <w:jc w:val="center"/>
      </w:pPr>
      <w:r w:rsidRPr="00700A9A">
        <w:t>1087 Budapest, Könyves Kálmán krt. 54-60.</w:t>
      </w:r>
    </w:p>
    <w:p w:rsidR="00700A9A" w:rsidRPr="00700A9A" w:rsidRDefault="00700A9A" w:rsidP="00700A9A">
      <w:pPr>
        <w:jc w:val="center"/>
      </w:pPr>
    </w:p>
    <w:p w:rsidR="00700A9A" w:rsidRPr="00700A9A" w:rsidRDefault="00700A9A" w:rsidP="00700A9A">
      <w:pPr>
        <w:jc w:val="center"/>
      </w:pPr>
    </w:p>
    <w:p w:rsidR="00700A9A" w:rsidRPr="00700A9A" w:rsidRDefault="00700A9A" w:rsidP="00700A9A">
      <w:pPr>
        <w:jc w:val="center"/>
        <w:rPr>
          <w:b/>
        </w:rPr>
      </w:pPr>
      <w:r w:rsidRPr="00700A9A">
        <w:rPr>
          <w:b/>
        </w:rPr>
        <w:t>Magáncélú felvételkészítéshez Regisztrációs igazolvány kérelem</w:t>
      </w:r>
    </w:p>
    <w:p w:rsidR="00700A9A" w:rsidRPr="00700A9A" w:rsidRDefault="00700A9A" w:rsidP="00700A9A">
      <w:pPr>
        <w:jc w:val="center"/>
        <w:rPr>
          <w:b/>
        </w:rPr>
      </w:pPr>
    </w:p>
    <w:p w:rsidR="00700A9A" w:rsidRPr="00700A9A" w:rsidRDefault="00700A9A" w:rsidP="00700A9A">
      <w:r w:rsidRPr="00700A9A">
        <w:rPr>
          <w:b/>
        </w:rPr>
        <w:t>A kérelmező neve:</w:t>
      </w:r>
      <w:r w:rsidRPr="00700A9A">
        <w:t xml:space="preserve">  ……………………………………………………………………………</w:t>
      </w:r>
    </w:p>
    <w:p w:rsidR="00700A9A" w:rsidRPr="00700A9A" w:rsidRDefault="00700A9A" w:rsidP="00700A9A">
      <w:pPr>
        <w:rPr>
          <w:b/>
        </w:rPr>
      </w:pPr>
    </w:p>
    <w:p w:rsidR="00700A9A" w:rsidRPr="00700A9A" w:rsidRDefault="00700A9A" w:rsidP="00700A9A">
      <w:r w:rsidRPr="00700A9A">
        <w:rPr>
          <w:b/>
        </w:rPr>
        <w:t xml:space="preserve">A kérelmező lakcíme: </w:t>
      </w:r>
      <w:r w:rsidRPr="00700A9A">
        <w:t xml:space="preserve"> ………………………………………………………………………..</w:t>
      </w:r>
    </w:p>
    <w:p w:rsidR="00700A9A" w:rsidRPr="00700A9A" w:rsidRDefault="00700A9A" w:rsidP="00700A9A"/>
    <w:p w:rsidR="00700A9A" w:rsidRPr="00700A9A" w:rsidRDefault="00700A9A" w:rsidP="00700A9A">
      <w:r w:rsidRPr="00700A9A">
        <w:t>………………………………………………………………………………………………….</w:t>
      </w:r>
    </w:p>
    <w:p w:rsidR="00700A9A" w:rsidRPr="00700A9A" w:rsidRDefault="00700A9A" w:rsidP="00700A9A">
      <w:pPr>
        <w:rPr>
          <w:b/>
        </w:rPr>
      </w:pPr>
    </w:p>
    <w:p w:rsidR="00700A9A" w:rsidRPr="00700A9A" w:rsidRDefault="00700A9A" w:rsidP="00700A9A">
      <w:r w:rsidRPr="00700A9A">
        <w:rPr>
          <w:b/>
        </w:rPr>
        <w:t xml:space="preserve">A kérelmező születési ideje, helye: </w:t>
      </w:r>
      <w:r w:rsidRPr="00700A9A">
        <w:t>…………………………………………………………..</w:t>
      </w:r>
    </w:p>
    <w:p w:rsidR="00700A9A" w:rsidRPr="00700A9A" w:rsidRDefault="00700A9A" w:rsidP="00700A9A"/>
    <w:p w:rsidR="00700A9A" w:rsidRPr="00700A9A" w:rsidRDefault="00700A9A" w:rsidP="00700A9A">
      <w:pPr>
        <w:jc w:val="left"/>
      </w:pPr>
      <w:r w:rsidRPr="00700A9A">
        <w:rPr>
          <w:b/>
        </w:rPr>
        <w:t>Személyazonosításra alkalmas igazolvány száma, …….</w:t>
      </w:r>
      <w:r w:rsidRPr="00700A9A" w:rsidDel="009773A2">
        <w:rPr>
          <w:b/>
        </w:rPr>
        <w:t xml:space="preserve"> </w:t>
      </w:r>
      <w:r w:rsidRPr="00700A9A">
        <w:t>…………………………………..</w:t>
      </w:r>
    </w:p>
    <w:p w:rsidR="00700A9A" w:rsidRPr="00700A9A" w:rsidRDefault="00700A9A" w:rsidP="00700A9A">
      <w:pPr>
        <w:rPr>
          <w:b/>
        </w:rPr>
      </w:pPr>
    </w:p>
    <w:p w:rsidR="00700A9A" w:rsidRPr="00700A9A" w:rsidRDefault="00700A9A" w:rsidP="00700A9A">
      <w:pPr>
        <w:rPr>
          <w:b/>
        </w:rPr>
      </w:pPr>
      <w:r w:rsidRPr="00700A9A">
        <w:rPr>
          <w:b/>
        </w:rPr>
        <w:t>Amennyiben a kérelmező 18 év alatti:</w:t>
      </w:r>
    </w:p>
    <w:p w:rsidR="00700A9A" w:rsidRPr="00700A9A" w:rsidRDefault="00700A9A" w:rsidP="00700A9A"/>
    <w:p w:rsidR="00700A9A" w:rsidRDefault="00700A9A" w:rsidP="00700A9A">
      <w:r>
        <w:t>Kísérő neve:.…………………………………………………………………………………….</w:t>
      </w:r>
    </w:p>
    <w:p w:rsidR="00700A9A" w:rsidRDefault="00700A9A" w:rsidP="00700A9A"/>
    <w:p w:rsidR="00700A9A" w:rsidRPr="006B2A7D" w:rsidRDefault="00700A9A" w:rsidP="00700A9A">
      <w:r>
        <w:t>Kísérő ig. száma, …………..……………………………………………………………………</w:t>
      </w:r>
    </w:p>
    <w:p w:rsidR="00700A9A" w:rsidRDefault="00700A9A" w:rsidP="00700A9A">
      <w:pPr>
        <w:rPr>
          <w:b/>
        </w:rPr>
      </w:pPr>
    </w:p>
    <w:p w:rsidR="00700A9A" w:rsidRDefault="00700A9A" w:rsidP="00700A9A">
      <w:pPr>
        <w:rPr>
          <w:b/>
        </w:rPr>
      </w:pPr>
    </w:p>
    <w:p w:rsidR="00700A9A" w:rsidRPr="0001116A" w:rsidRDefault="00700A9A" w:rsidP="00700A9A">
      <w:pPr>
        <w:rPr>
          <w:b/>
        </w:rPr>
      </w:pPr>
      <w:r w:rsidRPr="0001116A">
        <w:rPr>
          <w:b/>
        </w:rPr>
        <w:t>Mellékletek:</w:t>
      </w:r>
    </w:p>
    <w:p w:rsidR="00700A9A" w:rsidRDefault="00700A9A" w:rsidP="00700A9A">
      <w:pPr>
        <w:pStyle w:val="Listaszerbekezds"/>
        <w:numPr>
          <w:ilvl w:val="0"/>
          <w:numId w:val="1"/>
        </w:numPr>
      </w:pPr>
      <w:r w:rsidRPr="00FA6EAA">
        <w:t>a m</w:t>
      </w:r>
      <w:r>
        <w:t>unkavédelmi oktatás teljesítésének igazolása,</w:t>
      </w:r>
    </w:p>
    <w:p w:rsidR="00700A9A" w:rsidRPr="00A81306" w:rsidRDefault="00700A9A" w:rsidP="00700A9A">
      <w:pPr>
        <w:pStyle w:val="Listaszerbekezds"/>
        <w:numPr>
          <w:ilvl w:val="0"/>
          <w:numId w:val="1"/>
        </w:numPr>
      </w:pPr>
      <w:r w:rsidRPr="00A81306">
        <w:t>az igén</w:t>
      </w:r>
      <w:r>
        <w:t>ylő által aláírt „Adatkezelési tájékoztató</w:t>
      </w:r>
      <w:r w:rsidRPr="00A81306">
        <w:t>”</w:t>
      </w:r>
      <w:r>
        <w:t>, amely a</w:t>
      </w:r>
      <w:r w:rsidRPr="008754AC">
        <w:t xml:space="preserve"> felügyeleti igazolványok, szolgálati megbízólevelek, belépési, behajtási engedélyek kiadási eljárásáról, használatáról,</w:t>
      </w:r>
      <w:r>
        <w:t xml:space="preserve"> </w:t>
      </w:r>
      <w:r w:rsidRPr="008754AC">
        <w:t>a MÁV Zrt. üzemi területén történő tartózkodás rendjéről</w:t>
      </w:r>
      <w:r>
        <w:t xml:space="preserve"> szóló EVIG utasítás „B” Függeléke,</w:t>
      </w:r>
    </w:p>
    <w:p w:rsidR="00700A9A" w:rsidRDefault="00700A9A" w:rsidP="00700A9A">
      <w:pPr>
        <w:pStyle w:val="Listaszerbekezds"/>
        <w:numPr>
          <w:ilvl w:val="0"/>
          <w:numId w:val="1"/>
        </w:numPr>
      </w:pPr>
      <w:r w:rsidRPr="00FA6EAA">
        <w:t>a regisztrációs/igazgatási díj befizetés</w:t>
      </w:r>
      <w:r>
        <w:t>e.</w:t>
      </w:r>
    </w:p>
    <w:p w:rsidR="00700A9A" w:rsidRDefault="00700A9A" w:rsidP="00700A9A">
      <w:pPr>
        <w:ind w:left="360"/>
      </w:pPr>
    </w:p>
    <w:p w:rsidR="00700A9A" w:rsidRDefault="00700A9A" w:rsidP="00700A9A"/>
    <w:p w:rsidR="00700A9A" w:rsidRDefault="00700A9A" w:rsidP="00700A9A"/>
    <w:p w:rsidR="00700A9A" w:rsidRPr="006B2A7D" w:rsidRDefault="00700A9A" w:rsidP="00700A9A">
      <w:r w:rsidRPr="006B2A7D">
        <w:t>Kelt:……………………20       .  …………… hónap  ……. nap</w:t>
      </w:r>
    </w:p>
    <w:p w:rsidR="00700A9A" w:rsidRPr="006B2A7D" w:rsidRDefault="00700A9A" w:rsidP="00700A9A"/>
    <w:p w:rsidR="00700A9A" w:rsidRPr="006B2A7D" w:rsidRDefault="00700A9A" w:rsidP="00700A9A"/>
    <w:p w:rsidR="00700A9A" w:rsidRPr="006B2A7D" w:rsidRDefault="00700A9A" w:rsidP="00700A9A">
      <w:r w:rsidRPr="006B2A7D">
        <w:tab/>
      </w:r>
      <w:r w:rsidRPr="006B2A7D">
        <w:tab/>
      </w:r>
      <w:r w:rsidRPr="006B2A7D">
        <w:tab/>
      </w:r>
      <w:r w:rsidRPr="006B2A7D">
        <w:tab/>
      </w:r>
    </w:p>
    <w:p w:rsidR="00700A9A" w:rsidRPr="006B2A7D" w:rsidRDefault="00700A9A" w:rsidP="00700A9A">
      <w:r w:rsidRPr="006B2A7D">
        <w:t xml:space="preserve">                                                   …………………………………..</w:t>
      </w:r>
    </w:p>
    <w:p w:rsidR="00700A9A" w:rsidRDefault="00700A9A" w:rsidP="00700A9A">
      <w:r w:rsidRPr="006B2A7D">
        <w:tab/>
      </w:r>
      <w:r w:rsidRPr="006B2A7D">
        <w:tab/>
      </w:r>
      <w:r w:rsidRPr="006B2A7D">
        <w:tab/>
      </w:r>
      <w:r w:rsidRPr="006B2A7D">
        <w:tab/>
      </w:r>
      <w:r w:rsidRPr="006B2A7D">
        <w:tab/>
      </w:r>
      <w:r w:rsidRPr="006B2A7D">
        <w:tab/>
        <w:t>Aláírás</w:t>
      </w:r>
    </w:p>
    <w:p w:rsidR="00700A9A" w:rsidRDefault="00700A9A" w:rsidP="00700A9A"/>
    <w:p w:rsidR="00700A9A" w:rsidRPr="006B2A7D" w:rsidRDefault="00700A9A" w:rsidP="00700A9A">
      <w:pPr>
        <w:jc w:val="center"/>
        <w:rPr>
          <w:b/>
          <w:noProof/>
        </w:rPr>
      </w:pPr>
    </w:p>
    <w:p w:rsidR="00700A9A" w:rsidRDefault="00700A9A" w:rsidP="00700A9A">
      <w:pPr>
        <w:jc w:val="left"/>
        <w:rPr>
          <w:b/>
          <w:noProof/>
        </w:rPr>
      </w:pPr>
      <w:r>
        <w:rPr>
          <w:b/>
          <w:noProof/>
        </w:rPr>
        <w:br w:type="page"/>
      </w:r>
    </w:p>
    <w:p w:rsidR="00700A9A" w:rsidRDefault="00700A9A" w:rsidP="00700A9A">
      <w:pPr>
        <w:jc w:val="left"/>
        <w:rPr>
          <w:i/>
          <w:sz w:val="20"/>
          <w:szCs w:val="20"/>
        </w:rPr>
      </w:pPr>
    </w:p>
    <w:p w:rsidR="00700A9A" w:rsidRPr="00700A9A" w:rsidRDefault="00700A9A" w:rsidP="00700A9A">
      <w:pPr>
        <w:pStyle w:val="Listaszerbekezds"/>
        <w:numPr>
          <w:ilvl w:val="0"/>
          <w:numId w:val="0"/>
        </w:numPr>
        <w:ind w:left="1425"/>
        <w:jc w:val="right"/>
        <w:rPr>
          <w:i/>
          <w:u w:val="single"/>
        </w:rPr>
      </w:pPr>
      <w:r w:rsidRPr="00700A9A">
        <w:rPr>
          <w:i/>
          <w:u w:val="single"/>
        </w:rPr>
        <w:t>16.</w:t>
      </w:r>
      <w:r>
        <w:rPr>
          <w:i/>
          <w:u w:val="single"/>
        </w:rPr>
        <w:t xml:space="preserve"> </w:t>
      </w:r>
      <w:r w:rsidRPr="00700A9A">
        <w:rPr>
          <w:i/>
          <w:u w:val="single"/>
        </w:rPr>
        <w:t>sz.  melléklet</w:t>
      </w:r>
    </w:p>
    <w:p w:rsidR="00700A9A" w:rsidRDefault="00700A9A" w:rsidP="00700A9A">
      <w:pPr>
        <w:rPr>
          <w:b/>
        </w:rPr>
      </w:pPr>
    </w:p>
    <w:p w:rsidR="00700A9A" w:rsidRDefault="00700A9A" w:rsidP="00700A9A">
      <w:pPr>
        <w:jc w:val="center"/>
      </w:pPr>
      <w:r>
        <w:rPr>
          <w:noProof/>
          <w:sz w:val="26"/>
        </w:rPr>
        <w:drawing>
          <wp:inline distT="0" distB="0" distL="0" distR="0" wp14:anchorId="4BA49930" wp14:editId="0495A4A0">
            <wp:extent cx="1035050" cy="1035050"/>
            <wp:effectExtent l="0" t="0" r="0" b="0"/>
            <wp:docPr id="30" name="Kép 30" descr="ujmav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av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9A" w:rsidRPr="00FE3869" w:rsidRDefault="00700A9A" w:rsidP="00700A9A">
      <w:pPr>
        <w:jc w:val="center"/>
      </w:pPr>
      <w:r w:rsidRPr="00FE3869">
        <w:t xml:space="preserve">MÁV Zrt. </w:t>
      </w:r>
    </w:p>
    <w:p w:rsidR="00700A9A" w:rsidRDefault="00700A9A" w:rsidP="00700A9A">
      <w:pPr>
        <w:jc w:val="center"/>
      </w:pPr>
      <w:r>
        <w:t xml:space="preserve">Biztonsági </w:t>
      </w:r>
      <w:r w:rsidR="002503E6">
        <w:t>Fői</w:t>
      </w:r>
      <w:r>
        <w:t>gazgatóság</w:t>
      </w:r>
    </w:p>
    <w:p w:rsidR="00700A9A" w:rsidRDefault="00700A9A" w:rsidP="00700A9A">
      <w:pPr>
        <w:jc w:val="center"/>
      </w:pPr>
      <w:r>
        <w:t>1087 Budapest, Könyves Kálmán krt. 54-60.</w:t>
      </w:r>
    </w:p>
    <w:p w:rsidR="00700A9A" w:rsidRPr="003C1A34" w:rsidRDefault="00700A9A" w:rsidP="00700A9A">
      <w:pPr>
        <w:rPr>
          <w:b/>
          <w:u w:val="single"/>
        </w:rPr>
      </w:pPr>
    </w:p>
    <w:p w:rsidR="00700A9A" w:rsidRDefault="00700A9A" w:rsidP="00700A9A">
      <w:pPr>
        <w:jc w:val="center"/>
        <w:rPr>
          <w:b/>
          <w:u w:val="single"/>
        </w:rPr>
      </w:pPr>
      <w:r w:rsidRPr="003C1A34">
        <w:rPr>
          <w:b/>
          <w:u w:val="single"/>
        </w:rPr>
        <w:t>Belépési és magáncélú felvételkészítési engedély</w:t>
      </w:r>
      <w:r w:rsidRPr="00FD2B7F">
        <w:rPr>
          <w:color w:val="FF0000"/>
        </w:rPr>
        <w:t xml:space="preserve"> </w:t>
      </w:r>
      <w:r>
        <w:rPr>
          <w:b/>
          <w:u w:val="single"/>
        </w:rPr>
        <w:t>kérelem</w:t>
      </w:r>
    </w:p>
    <w:p w:rsidR="00700A9A" w:rsidRDefault="00700A9A" w:rsidP="00700A9A">
      <w:pPr>
        <w:rPr>
          <w:b/>
          <w:u w:val="single"/>
        </w:rPr>
      </w:pPr>
    </w:p>
    <w:p w:rsidR="00700A9A" w:rsidRPr="00FE3869" w:rsidRDefault="00700A9A" w:rsidP="00700A9A">
      <w:r>
        <w:rPr>
          <w:b/>
          <w:u w:val="single"/>
        </w:rPr>
        <w:t>A kérelmező neve:</w:t>
      </w:r>
      <w:r>
        <w:t xml:space="preserve">  ……………………………………………………………………………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pPr>
        <w:rPr>
          <w:b/>
          <w:u w:val="single"/>
        </w:rPr>
      </w:pPr>
      <w:r>
        <w:rPr>
          <w:b/>
          <w:u w:val="single"/>
        </w:rPr>
        <w:t>Regisztrációs igazolvány száma</w:t>
      </w:r>
      <w:r w:rsidRPr="003055E6">
        <w:t>………………………………………………………………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pPr>
        <w:rPr>
          <w:b/>
          <w:u w:val="single"/>
        </w:rPr>
      </w:pPr>
      <w:r>
        <w:rPr>
          <w:b/>
          <w:u w:val="single"/>
        </w:rPr>
        <w:t>18 év alatti személy esetén kísérő</w:t>
      </w:r>
    </w:p>
    <w:p w:rsidR="00700A9A" w:rsidRDefault="00700A9A" w:rsidP="00700A9A">
      <w:pPr>
        <w:rPr>
          <w:b/>
          <w:u w:val="single"/>
        </w:rPr>
      </w:pPr>
    </w:p>
    <w:p w:rsidR="00700A9A" w:rsidRPr="004F57C3" w:rsidRDefault="00700A9A" w:rsidP="00700A9A">
      <w:pPr>
        <w:rPr>
          <w:b/>
          <w:u w:val="single"/>
        </w:rPr>
      </w:pPr>
      <w:r>
        <w:rPr>
          <w:b/>
          <w:u w:val="single"/>
        </w:rPr>
        <w:t>Neve:</w:t>
      </w:r>
      <w:r w:rsidRPr="004F57C3">
        <w:t>…………………………………………</w:t>
      </w:r>
      <w:r>
        <w:rPr>
          <w:b/>
          <w:u w:val="single"/>
        </w:rPr>
        <w:t>ig. száma,</w:t>
      </w:r>
      <w:r w:rsidRPr="008B2296">
        <w:rPr>
          <w:b/>
        </w:rPr>
        <w:t xml:space="preserve"> ………</w:t>
      </w:r>
      <w:r>
        <w:t>………..……………………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r>
        <w:rPr>
          <w:b/>
          <w:u w:val="single"/>
        </w:rPr>
        <w:t xml:space="preserve">A fotózás ideje: </w:t>
      </w:r>
      <w:r w:rsidRPr="00FE3869">
        <w:t>………</w:t>
      </w:r>
      <w:r>
        <w:t>………………………………………………………………………..</w:t>
      </w:r>
    </w:p>
    <w:p w:rsidR="00700A9A" w:rsidRDefault="00700A9A" w:rsidP="00700A9A"/>
    <w:p w:rsidR="00700A9A" w:rsidRDefault="00700A9A" w:rsidP="00700A9A">
      <w:r w:rsidRPr="00A43317">
        <w:rPr>
          <w:b/>
          <w:u w:val="single"/>
        </w:rPr>
        <w:t>A fotózás helyszíne/helyszínei:</w:t>
      </w:r>
      <w:r>
        <w:t>………………………………………………………………...</w:t>
      </w:r>
    </w:p>
    <w:p w:rsidR="00700A9A" w:rsidRDefault="00700A9A" w:rsidP="00700A9A"/>
    <w:p w:rsidR="00700A9A" w:rsidRDefault="00700A9A" w:rsidP="00700A9A">
      <w:r>
        <w:t>…………………………………………………………………………………………………...</w:t>
      </w:r>
    </w:p>
    <w:p w:rsidR="00700A9A" w:rsidRDefault="00700A9A" w:rsidP="00700A9A">
      <w:r>
        <w:t xml:space="preserve">Melléklet: </w:t>
      </w:r>
    </w:p>
    <w:p w:rsidR="00700A9A" w:rsidRDefault="00700A9A" w:rsidP="00700A9A">
      <w:pPr>
        <w:pStyle w:val="Listaszerbekezds"/>
        <w:numPr>
          <w:ilvl w:val="0"/>
          <w:numId w:val="2"/>
        </w:numPr>
        <w:jc w:val="left"/>
      </w:pPr>
      <w:r w:rsidRPr="00A456A6">
        <w:t>befizetés igazolása</w:t>
      </w:r>
    </w:p>
    <w:p w:rsidR="00700A9A" w:rsidRDefault="00700A9A" w:rsidP="00700A9A">
      <w:pPr>
        <w:pStyle w:val="Listaszerbekezds"/>
        <w:numPr>
          <w:ilvl w:val="0"/>
          <w:numId w:val="2"/>
        </w:numPr>
        <w:jc w:val="left"/>
      </w:pPr>
      <w:r>
        <w:t>Regisztrációs igazolvány</w:t>
      </w:r>
    </w:p>
    <w:p w:rsidR="00700A9A" w:rsidRPr="00A456A6" w:rsidRDefault="00700A9A" w:rsidP="00700A9A">
      <w:pPr>
        <w:pStyle w:val="Listaszerbekezds"/>
        <w:numPr>
          <w:ilvl w:val="0"/>
          <w:numId w:val="2"/>
        </w:numPr>
        <w:jc w:val="left"/>
      </w:pPr>
      <w:r>
        <w:t>hozzájáruló nyilatkozat</w:t>
      </w:r>
    </w:p>
    <w:p w:rsidR="00700A9A" w:rsidRDefault="00700A9A" w:rsidP="00700A9A"/>
    <w:p w:rsidR="00700A9A" w:rsidRDefault="00700A9A" w:rsidP="00700A9A">
      <w:r>
        <w:t xml:space="preserve">                                                     …………………………………..</w:t>
      </w:r>
    </w:p>
    <w:p w:rsidR="00700A9A" w:rsidRDefault="00700A9A" w:rsidP="00700A9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Aláírás</w:t>
      </w:r>
    </w:p>
    <w:p w:rsidR="00700A9A" w:rsidRDefault="00700A9A" w:rsidP="00700A9A"/>
    <w:p w:rsidR="00700A9A" w:rsidRDefault="00700A9A" w:rsidP="00700A9A">
      <w:pPr>
        <w:jc w:val="left"/>
      </w:pPr>
      <w:r>
        <w:t>Kísérő esetében</w:t>
      </w:r>
    </w:p>
    <w:p w:rsidR="00700A9A" w:rsidRDefault="00700A9A" w:rsidP="00700A9A"/>
    <w:p w:rsidR="00700A9A" w:rsidRPr="00A81306" w:rsidRDefault="00700A9A" w:rsidP="00700A9A">
      <w:pPr>
        <w:ind w:left="426"/>
      </w:pPr>
      <w:r>
        <w:t>A kísérő által aláírt „Adatkezelési tájékoztató</w:t>
      </w:r>
      <w:r w:rsidRPr="00A81306">
        <w:t>”</w:t>
      </w:r>
      <w:r>
        <w:t>, amely a</w:t>
      </w:r>
      <w:r w:rsidRPr="00D5418D">
        <w:t xml:space="preserve"> felügyeleti igazolványok, szolgálati megbízólevelek, belépési, behajtási engedélyek kiadási eljárásáról, használatáról,</w:t>
      </w:r>
      <w:r>
        <w:t xml:space="preserve"> </w:t>
      </w:r>
      <w:r w:rsidRPr="00D5418D">
        <w:t>a MÁV Zrt. üzemi területén történő tartózkodás rendjéről</w:t>
      </w:r>
      <w:r>
        <w:t xml:space="preserve"> szóló EVIG utasítás „B” Függeléke,</w:t>
      </w:r>
    </w:p>
    <w:p w:rsidR="00700A9A" w:rsidRDefault="00700A9A" w:rsidP="00700A9A"/>
    <w:p w:rsidR="00700A9A" w:rsidRDefault="00700A9A" w:rsidP="00700A9A">
      <w:r>
        <w:t>Kijelentem, hogy a MÁV Zrt. adatkezeléssel kapcsolatos szabályait megismertem és azokat tudomásul veszem.</w:t>
      </w:r>
    </w:p>
    <w:p w:rsidR="00700A9A" w:rsidRDefault="00700A9A" w:rsidP="00700A9A"/>
    <w:p w:rsidR="00700A9A" w:rsidRDefault="00700A9A" w:rsidP="00700A9A">
      <w:r>
        <w:t xml:space="preserve">                              </w:t>
      </w:r>
    </w:p>
    <w:p w:rsidR="00700A9A" w:rsidRDefault="00700A9A" w:rsidP="00700A9A">
      <w:pPr>
        <w:tabs>
          <w:tab w:val="center" w:pos="4962"/>
        </w:tabs>
        <w:jc w:val="left"/>
      </w:pPr>
      <w:r>
        <w:tab/>
        <w:t>……………………………………</w:t>
      </w:r>
    </w:p>
    <w:p w:rsidR="00700A9A" w:rsidRDefault="00700A9A" w:rsidP="00700A9A">
      <w:pPr>
        <w:tabs>
          <w:tab w:val="center" w:pos="4962"/>
        </w:tabs>
        <w:jc w:val="left"/>
      </w:pPr>
      <w:r>
        <w:tab/>
        <w:t>Kísérő aláírása</w:t>
      </w:r>
      <w:r>
        <w:rPr>
          <w:b/>
        </w:rPr>
        <w:br w:type="page"/>
      </w:r>
    </w:p>
    <w:p w:rsidR="00700A9A" w:rsidRDefault="00700A9A" w:rsidP="00700A9A">
      <w:pPr>
        <w:jc w:val="left"/>
        <w:rPr>
          <w:b/>
        </w:rPr>
      </w:pPr>
    </w:p>
    <w:p w:rsidR="00700A9A" w:rsidRDefault="00700A9A" w:rsidP="00700A9A">
      <w:pPr>
        <w:rPr>
          <w:b/>
        </w:rPr>
      </w:pPr>
    </w:p>
    <w:p w:rsidR="00700A9A" w:rsidRPr="00700A9A" w:rsidRDefault="00700A9A" w:rsidP="00700A9A">
      <w:pPr>
        <w:pStyle w:val="Listaszerbekezds"/>
        <w:numPr>
          <w:ilvl w:val="0"/>
          <w:numId w:val="0"/>
        </w:numPr>
        <w:ind w:left="1785"/>
        <w:jc w:val="right"/>
        <w:rPr>
          <w:i/>
          <w:u w:val="single"/>
        </w:rPr>
      </w:pPr>
      <w:r>
        <w:rPr>
          <w:i/>
          <w:u w:val="single"/>
        </w:rPr>
        <w:t>17.</w:t>
      </w:r>
      <w:r w:rsidR="00667ED4">
        <w:rPr>
          <w:i/>
          <w:u w:val="single"/>
        </w:rPr>
        <w:t xml:space="preserve"> </w:t>
      </w:r>
      <w:r w:rsidRPr="00700A9A">
        <w:rPr>
          <w:i/>
          <w:u w:val="single"/>
        </w:rPr>
        <w:t>sz. melléklet</w:t>
      </w:r>
    </w:p>
    <w:p w:rsidR="00700A9A" w:rsidRDefault="00700A9A" w:rsidP="00700A9A">
      <w:pPr>
        <w:jc w:val="center"/>
      </w:pPr>
      <w:r>
        <w:rPr>
          <w:noProof/>
          <w:sz w:val="26"/>
        </w:rPr>
        <w:drawing>
          <wp:inline distT="0" distB="0" distL="0" distR="0" wp14:anchorId="0340E9E7" wp14:editId="6C5A0108">
            <wp:extent cx="1035050" cy="1035050"/>
            <wp:effectExtent l="0" t="0" r="0" b="0"/>
            <wp:docPr id="31" name="Kép 31" descr="ujmav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av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9A" w:rsidRPr="00FE3869" w:rsidRDefault="00700A9A" w:rsidP="00700A9A">
      <w:pPr>
        <w:jc w:val="center"/>
      </w:pPr>
      <w:r w:rsidRPr="00FE3869">
        <w:t xml:space="preserve">MÁV Zrt. </w:t>
      </w:r>
    </w:p>
    <w:p w:rsidR="00700A9A" w:rsidRDefault="00700A9A" w:rsidP="00700A9A">
      <w:pPr>
        <w:jc w:val="center"/>
      </w:pPr>
    </w:p>
    <w:p w:rsidR="00700A9A" w:rsidRDefault="00700A9A" w:rsidP="00700A9A">
      <w:pPr>
        <w:jc w:val="center"/>
      </w:pPr>
    </w:p>
    <w:p w:rsidR="00700A9A" w:rsidRDefault="00700A9A" w:rsidP="00700A9A">
      <w:pPr>
        <w:jc w:val="center"/>
        <w:rPr>
          <w:b/>
          <w:u w:val="single"/>
        </w:rPr>
      </w:pPr>
      <w:r w:rsidRPr="00FE3869">
        <w:rPr>
          <w:b/>
          <w:u w:val="single"/>
        </w:rPr>
        <w:t>Magáncélú f</w:t>
      </w:r>
      <w:r>
        <w:rPr>
          <w:b/>
          <w:u w:val="single"/>
        </w:rPr>
        <w:t xml:space="preserve">elvételkészítéshez </w:t>
      </w:r>
      <w:r w:rsidRPr="00FE3869">
        <w:rPr>
          <w:b/>
          <w:u w:val="single"/>
        </w:rPr>
        <w:t>hozzájárul</w:t>
      </w:r>
      <w:r>
        <w:rPr>
          <w:b/>
          <w:u w:val="single"/>
        </w:rPr>
        <w:t>ó nyilatkozat</w:t>
      </w:r>
    </w:p>
    <w:p w:rsidR="00700A9A" w:rsidRDefault="00700A9A" w:rsidP="00700A9A">
      <w:pPr>
        <w:jc w:val="center"/>
        <w:rPr>
          <w:b/>
          <w:u w:val="single"/>
        </w:rPr>
      </w:pPr>
    </w:p>
    <w:p w:rsidR="00700A9A" w:rsidRDefault="00700A9A" w:rsidP="00700A9A">
      <w:pPr>
        <w:jc w:val="center"/>
        <w:rPr>
          <w:b/>
          <w:u w:val="single"/>
        </w:rPr>
      </w:pPr>
    </w:p>
    <w:p w:rsidR="00700A9A" w:rsidRPr="00FE3869" w:rsidRDefault="00700A9A" w:rsidP="00700A9A">
      <w:pPr>
        <w:tabs>
          <w:tab w:val="right" w:pos="9495"/>
        </w:tabs>
      </w:pPr>
      <w:r>
        <w:rPr>
          <w:b/>
          <w:u w:val="single"/>
        </w:rPr>
        <w:t>A kérelmező neve:</w:t>
      </w:r>
      <w:r>
        <w:t xml:space="preserve">  ……………………………………………………………………………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r>
        <w:rPr>
          <w:b/>
          <w:u w:val="single"/>
        </w:rPr>
        <w:t>A Regisztrációs igazolvány száma:</w:t>
      </w:r>
      <w:r>
        <w:t>……………………………………………………………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r>
        <w:rPr>
          <w:b/>
          <w:u w:val="single"/>
        </w:rPr>
        <w:t>A fotózás helyszíne:</w:t>
      </w:r>
      <w:r>
        <w:t xml:space="preserve"> …………………………………………………………………………..</w:t>
      </w:r>
    </w:p>
    <w:p w:rsidR="00700A9A" w:rsidRDefault="00700A9A" w:rsidP="00700A9A"/>
    <w:p w:rsidR="00700A9A" w:rsidRPr="00FE3869" w:rsidRDefault="00700A9A" w:rsidP="00700A9A">
      <w:r>
        <w:t>…………………………………………………………………………………………………..</w:t>
      </w:r>
    </w:p>
    <w:p w:rsidR="00700A9A" w:rsidRDefault="00700A9A" w:rsidP="00700A9A">
      <w:pPr>
        <w:rPr>
          <w:b/>
          <w:u w:val="single"/>
        </w:rPr>
      </w:pPr>
    </w:p>
    <w:p w:rsidR="00700A9A" w:rsidRDefault="00700A9A" w:rsidP="00700A9A">
      <w:r>
        <w:rPr>
          <w:b/>
          <w:u w:val="single"/>
        </w:rPr>
        <w:t xml:space="preserve">A fotózás ideje: </w:t>
      </w:r>
      <w:r w:rsidRPr="00FE3869">
        <w:t>………</w:t>
      </w:r>
      <w:r>
        <w:t>………………………………………………………………………..</w:t>
      </w:r>
    </w:p>
    <w:p w:rsidR="00700A9A" w:rsidRDefault="00700A9A" w:rsidP="00700A9A"/>
    <w:p w:rsidR="00700A9A" w:rsidRDefault="00700A9A" w:rsidP="00700A9A">
      <w:r w:rsidRPr="00FE3869">
        <w:rPr>
          <w:b/>
          <w:u w:val="single"/>
        </w:rPr>
        <w:t>A hozzájárulás megadása</w:t>
      </w:r>
      <w:r>
        <w:rPr>
          <w:b/>
          <w:u w:val="single"/>
        </w:rPr>
        <w:t>:</w:t>
      </w:r>
      <w:r>
        <w:t xml:space="preserve"> ……………………………………………………………………</w:t>
      </w:r>
    </w:p>
    <w:p w:rsidR="00700A9A" w:rsidRDefault="00700A9A" w:rsidP="00700A9A"/>
    <w:p w:rsidR="00700A9A" w:rsidRDefault="00700A9A" w:rsidP="00700A9A">
      <w:r>
        <w:t>…………………………………………………………………………………………………..</w:t>
      </w:r>
    </w:p>
    <w:p w:rsidR="00700A9A" w:rsidRDefault="00700A9A" w:rsidP="00700A9A"/>
    <w:p w:rsidR="00700A9A" w:rsidRDefault="00700A9A" w:rsidP="00700A9A">
      <w:r>
        <w:t>……………………………………………………………………………………………………</w:t>
      </w:r>
    </w:p>
    <w:p w:rsidR="00700A9A" w:rsidRDefault="00700A9A" w:rsidP="00700A9A"/>
    <w:p w:rsidR="00700A9A" w:rsidRDefault="00700A9A" w:rsidP="00700A9A">
      <w:r>
        <w:t>…………………………………………………………………………………………………..</w:t>
      </w:r>
    </w:p>
    <w:p w:rsidR="00700A9A" w:rsidRDefault="00700A9A" w:rsidP="00700A9A"/>
    <w:p w:rsidR="00700A9A" w:rsidRDefault="00700A9A" w:rsidP="00700A9A">
      <w:r>
        <w:t>…………………………………………………………………………………………………...</w:t>
      </w:r>
    </w:p>
    <w:p w:rsidR="00700A9A" w:rsidRDefault="00700A9A" w:rsidP="00700A9A"/>
    <w:p w:rsidR="00700A9A" w:rsidRDefault="00700A9A" w:rsidP="00700A9A"/>
    <w:p w:rsidR="00700A9A" w:rsidRPr="00DF5B97" w:rsidRDefault="00700A9A" w:rsidP="00700A9A">
      <w:r>
        <w:t xml:space="preserve">Kelt:…………………….,20    .…………………hónap  …………nap </w:t>
      </w:r>
    </w:p>
    <w:p w:rsidR="00700A9A" w:rsidRDefault="00700A9A" w:rsidP="00700A9A"/>
    <w:p w:rsidR="00700A9A" w:rsidRDefault="00700A9A" w:rsidP="00700A9A"/>
    <w:p w:rsidR="00700A9A" w:rsidRDefault="00700A9A" w:rsidP="00700A9A"/>
    <w:p w:rsidR="00700A9A" w:rsidRDefault="00700A9A" w:rsidP="00700A9A"/>
    <w:p w:rsidR="00700A9A" w:rsidRDefault="00700A9A" w:rsidP="00700A9A">
      <w:r>
        <w:tab/>
      </w:r>
      <w:r>
        <w:tab/>
      </w:r>
      <w:r>
        <w:tab/>
      </w:r>
      <w:r>
        <w:tab/>
        <w:t>………………………………………….</w:t>
      </w:r>
    </w:p>
    <w:p w:rsidR="00700A9A" w:rsidRDefault="00700A9A" w:rsidP="00700A9A">
      <w:r>
        <w:tab/>
      </w:r>
      <w:r>
        <w:tab/>
      </w:r>
      <w:r>
        <w:tab/>
      </w:r>
      <w:r>
        <w:tab/>
        <w:t xml:space="preserve">   Hozzájáruló neve, beosztása, aláírása</w:t>
      </w:r>
    </w:p>
    <w:p w:rsidR="00700A9A" w:rsidRDefault="00700A9A" w:rsidP="00700A9A"/>
    <w:p w:rsidR="00700A9A" w:rsidRDefault="00700A9A" w:rsidP="00700A9A">
      <w:pPr>
        <w:ind w:right="-108"/>
      </w:pPr>
    </w:p>
    <w:p w:rsidR="00700A9A" w:rsidRDefault="00700A9A" w:rsidP="00700A9A">
      <w:pPr>
        <w:ind w:right="-108"/>
      </w:pPr>
      <w:r>
        <w:t xml:space="preserve">                                                                           p.h.</w:t>
      </w:r>
    </w:p>
    <w:p w:rsidR="00700A9A" w:rsidRDefault="00700A9A" w:rsidP="00700A9A">
      <w:pPr>
        <w:ind w:right="-108"/>
      </w:pPr>
    </w:p>
    <w:p w:rsidR="00700A9A" w:rsidRDefault="00700A9A" w:rsidP="00700A9A">
      <w:pPr>
        <w:ind w:right="-108"/>
      </w:pPr>
    </w:p>
    <w:p w:rsidR="00667ED4" w:rsidRDefault="00667ED4" w:rsidP="00700A9A">
      <w:pPr>
        <w:ind w:right="-108"/>
      </w:pPr>
    </w:p>
    <w:p w:rsidR="00F10E18" w:rsidRPr="00F10E18" w:rsidRDefault="00F10E18" w:rsidP="00F10E18">
      <w:pPr>
        <w:jc w:val="right"/>
        <w:rPr>
          <w:i/>
          <w:sz w:val="23"/>
          <w:szCs w:val="23"/>
          <w:u w:val="single"/>
        </w:rPr>
      </w:pPr>
      <w:r w:rsidRPr="00F10E18">
        <w:rPr>
          <w:i/>
          <w:sz w:val="23"/>
          <w:szCs w:val="23"/>
          <w:u w:val="single"/>
        </w:rPr>
        <w:lastRenderedPageBreak/>
        <w:t>„B” Függelék</w:t>
      </w:r>
    </w:p>
    <w:p w:rsidR="00F10E18" w:rsidRPr="008754AC" w:rsidRDefault="00F10E18" w:rsidP="00F10E18">
      <w:pPr>
        <w:spacing w:line="237" w:lineRule="auto"/>
        <w:ind w:left="3547" w:hanging="3547"/>
        <w:jc w:val="center"/>
        <w:rPr>
          <w:rFonts w:eastAsia="Helvetica"/>
          <w:b/>
          <w:bCs/>
        </w:rPr>
      </w:pPr>
      <w:r w:rsidRPr="008754AC">
        <w:rPr>
          <w:rFonts w:eastAsia="Helvetica"/>
          <w:b/>
          <w:bCs/>
        </w:rPr>
        <w:t>Adatkezelési tájékoztató</w:t>
      </w:r>
    </w:p>
    <w:p w:rsidR="00F10E18" w:rsidRPr="002D585D" w:rsidRDefault="00F10E18" w:rsidP="00F10E18">
      <w:pPr>
        <w:spacing w:line="237" w:lineRule="auto"/>
        <w:ind w:left="142" w:hanging="142"/>
        <w:jc w:val="center"/>
        <w:rPr>
          <w:rFonts w:eastAsia="Helvetica"/>
          <w:b/>
          <w:bCs/>
        </w:rPr>
      </w:pPr>
      <w:r w:rsidRPr="002D585D">
        <w:rPr>
          <w:rFonts w:eastAsia="Helvetica"/>
          <w:b/>
          <w:bCs/>
        </w:rPr>
        <w:t>a MÁV Zrt. területére beléptetéshez kapcsolódó adatkezelésről</w:t>
      </w:r>
      <w:r w:rsidRPr="002D585D">
        <w:rPr>
          <w:rStyle w:val="Lbjegyzet-hivatkozs"/>
          <w:rFonts w:eastAsia="Helvetica"/>
          <w:b/>
          <w:bCs/>
        </w:rPr>
        <w:footnoteReference w:id="1"/>
      </w:r>
    </w:p>
    <w:p w:rsidR="00F10E18" w:rsidRDefault="00F10E18" w:rsidP="00F10E18">
      <w:pPr>
        <w:spacing w:line="200" w:lineRule="exact"/>
        <w:rPr>
          <w:b/>
          <w:i/>
        </w:rPr>
      </w:pPr>
    </w:p>
    <w:p w:rsidR="00F10E18" w:rsidRPr="008754AC" w:rsidRDefault="00F10E18" w:rsidP="00F10E18">
      <w:pPr>
        <w:spacing w:line="200" w:lineRule="exact"/>
        <w:rPr>
          <w:b/>
          <w:i/>
        </w:rPr>
      </w:pPr>
      <w:r w:rsidRPr="002D585D">
        <w:rPr>
          <w:b/>
          <w:i/>
        </w:rPr>
        <w:t xml:space="preserve">Adatkezelő </w:t>
      </w:r>
    </w:p>
    <w:p w:rsidR="00F10E18" w:rsidRPr="006F4F54" w:rsidRDefault="00F10E18" w:rsidP="00F10E18">
      <w:r w:rsidRPr="006F4F54">
        <w:t xml:space="preserve">Megnevezése: MÁV Magyar Államvasutak Zártkörűen Működő Részvénytársaság </w:t>
      </w:r>
    </w:p>
    <w:p w:rsidR="00F10E18" w:rsidRPr="006F4F54" w:rsidRDefault="00F10E18" w:rsidP="00F10E18">
      <w:r w:rsidRPr="006F4F54">
        <w:t>Címe: 1087 Budapest, Könyves Kálmán krt. 54-60.</w:t>
      </w:r>
    </w:p>
    <w:p w:rsidR="00F10E18" w:rsidRPr="006F4F54" w:rsidRDefault="00F10E18" w:rsidP="00F10E18">
      <w:r>
        <w:t xml:space="preserve">Levelezési címe: </w:t>
      </w:r>
      <w:r w:rsidRPr="000041FE">
        <w:t>1426</w:t>
      </w:r>
      <w:r>
        <w:t xml:space="preserve"> </w:t>
      </w:r>
      <w:r w:rsidRPr="006F4F54">
        <w:t>Budapest</w:t>
      </w:r>
      <w:r>
        <w:t xml:space="preserve"> Pf.:98</w:t>
      </w:r>
    </w:p>
    <w:p w:rsidR="00F10E18" w:rsidRPr="008754AC" w:rsidRDefault="00F10E18" w:rsidP="00F10E18">
      <w:r w:rsidRPr="006F4F54">
        <w:t>Honlap címe: www.mavcsoport.hu</w:t>
      </w:r>
    </w:p>
    <w:p w:rsidR="00F10E18" w:rsidRPr="002D585D" w:rsidRDefault="00F10E18" w:rsidP="00F10E18">
      <w:pPr>
        <w:spacing w:line="237" w:lineRule="auto"/>
      </w:pPr>
      <w:r w:rsidRPr="002D585D">
        <w:rPr>
          <w:rFonts w:eastAsia="Helvetica"/>
          <w:b/>
          <w:bCs/>
          <w:i/>
          <w:iCs/>
        </w:rPr>
        <w:t>Adatkezelésre vonatkozó jogszabályok, belső szabályok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  <w:rPr>
          <w:rFonts w:eastAsia="Helvetica"/>
        </w:rPr>
      </w:pPr>
      <w:r w:rsidRPr="002D585D">
        <w:rPr>
          <w:rFonts w:eastAsia="Helvetica"/>
        </w:rPr>
        <w:t>az információs önrendelkezési jogról és az információszabadságról szóló 2011. évi CXII. törvény (Infotv.),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  <w:rPr>
          <w:rFonts w:eastAsia="Helvetica"/>
        </w:rPr>
      </w:pPr>
      <w:r w:rsidRPr="002D585D">
        <w:rPr>
          <w:rFonts w:eastAsia="Helvetica"/>
        </w:rPr>
        <w:t>a személy- és vagyonvédelmi, valamint a magánnyomozói tevékenység szabályairól szóló 2005. évi CXXXIII. törvény,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  <w:rPr>
          <w:rFonts w:eastAsia="Helvetica"/>
        </w:rPr>
      </w:pPr>
      <w:r w:rsidRPr="002D585D">
        <w:rPr>
          <w:rFonts w:eastAsia="Helvetica"/>
        </w:rPr>
        <w:t>a köziratokról, a közlevéltárakról és a magánlevéltári anyag védelméről szóló 1995. évi LXVI. törvény,</w:t>
      </w:r>
    </w:p>
    <w:p w:rsidR="00F10E18" w:rsidRPr="008754AC" w:rsidRDefault="00F10E18" w:rsidP="00F10E18">
      <w:pPr>
        <w:pStyle w:val="Listaszerbekezds"/>
        <w:numPr>
          <w:ilvl w:val="0"/>
          <w:numId w:val="9"/>
        </w:numPr>
        <w:ind w:left="709" w:hanging="284"/>
        <w:rPr>
          <w:rFonts w:eastAsia="Helvetica"/>
        </w:rPr>
      </w:pPr>
      <w:r w:rsidRPr="002D585D">
        <w:rPr>
          <w:rFonts w:eastAsia="Helvetica"/>
        </w:rPr>
        <w:t>a felügyeleti igazolványok, szolgálati megbízólevelek, belépési, behajtási engedélyek kiadási eljárásáról, használatáról, a MÁV Zrt. üzemi területén történő tartózkodás rendjéről szóló MÁV elnök-vezérigazgatói utasítás.</w:t>
      </w:r>
    </w:p>
    <w:p w:rsidR="00F10E18" w:rsidRPr="008754AC" w:rsidRDefault="00F10E18" w:rsidP="00F10E18">
      <w:pPr>
        <w:tabs>
          <w:tab w:val="left" w:pos="427"/>
        </w:tabs>
        <w:rPr>
          <w:rFonts w:eastAsia="Helvetica"/>
          <w:b/>
          <w:i/>
          <w:iCs/>
        </w:rPr>
      </w:pPr>
      <w:r w:rsidRPr="002D585D">
        <w:rPr>
          <w:rFonts w:eastAsia="Helvetica"/>
          <w:b/>
          <w:i/>
          <w:iCs/>
        </w:rPr>
        <w:t>Adatkezelés célja</w:t>
      </w:r>
    </w:p>
    <w:p w:rsidR="00F10E18" w:rsidRDefault="00F10E18" w:rsidP="00F10E18">
      <w:pPr>
        <w:spacing w:line="237" w:lineRule="auto"/>
        <w:rPr>
          <w:rFonts w:eastAsia="Helvetica"/>
          <w:b/>
          <w:i/>
          <w:iCs/>
        </w:rPr>
      </w:pPr>
      <w:r w:rsidRPr="002D585D">
        <w:rPr>
          <w:rFonts w:eastAsia="Helvetica"/>
          <w:iCs/>
        </w:rPr>
        <w:t xml:space="preserve">Az adatkezelés célja a MÁV Zrt. üzemi területének védelme érdekében </w:t>
      </w:r>
      <w:r w:rsidRPr="002D585D">
        <w:rPr>
          <w:rFonts w:eastAsia="Helvetica"/>
        </w:rPr>
        <w:t>a felügyeleti igazolványok, szolgálati megbízólevelek, belépési, behajtási engedélyek kiadása, nyilvántartása, használatának ellenőrzése, az üzemi területén történő jogszerű tartózkodás biztosítása.</w:t>
      </w:r>
    </w:p>
    <w:p w:rsidR="00F10E18" w:rsidRPr="008754AC" w:rsidRDefault="00F10E18" w:rsidP="00F10E18">
      <w:pPr>
        <w:spacing w:line="237" w:lineRule="auto"/>
        <w:rPr>
          <w:b/>
        </w:rPr>
      </w:pPr>
      <w:r w:rsidRPr="002D585D">
        <w:rPr>
          <w:rFonts w:eastAsia="Helvetica"/>
          <w:b/>
          <w:i/>
          <w:iCs/>
        </w:rPr>
        <w:t>Adatkezelés jogalapja</w:t>
      </w:r>
    </w:p>
    <w:p w:rsidR="00F10E18" w:rsidRPr="008754AC" w:rsidRDefault="00F10E18" w:rsidP="00F10E18">
      <w:pPr>
        <w:spacing w:line="237" w:lineRule="auto"/>
        <w:rPr>
          <w:rFonts w:eastAsia="Helvetica"/>
        </w:rPr>
      </w:pPr>
      <w:r w:rsidRPr="002D585D">
        <w:rPr>
          <w:rFonts w:eastAsia="Helvetica"/>
        </w:rPr>
        <w:t>Az adatkezelés jogalapja az Infotv. 5. § (1) bekezdés a) pontja alapján az érintett</w:t>
      </w:r>
      <w:r>
        <w:rPr>
          <w:rFonts w:eastAsia="Helvetica"/>
        </w:rPr>
        <w:t xml:space="preserve"> hozzájárulása.</w:t>
      </w:r>
    </w:p>
    <w:p w:rsidR="00F10E18" w:rsidRPr="008754AC" w:rsidRDefault="00F10E18" w:rsidP="00F10E18">
      <w:pPr>
        <w:spacing w:line="237" w:lineRule="auto"/>
        <w:ind w:left="426" w:hanging="426"/>
        <w:rPr>
          <w:b/>
          <w:i/>
        </w:rPr>
      </w:pPr>
      <w:r w:rsidRPr="002D585D">
        <w:rPr>
          <w:b/>
          <w:i/>
        </w:rPr>
        <w:t xml:space="preserve">Adatok forrása </w:t>
      </w:r>
    </w:p>
    <w:p w:rsidR="00F10E18" w:rsidRPr="008754AC" w:rsidRDefault="00F10E18" w:rsidP="00F10E18">
      <w:pPr>
        <w:spacing w:line="237" w:lineRule="auto"/>
      </w:pPr>
      <w:r w:rsidRPr="002D585D">
        <w:t>Az érintett közvetlen, illetve munkáltatójának közvetítésével történő adatközlése.</w:t>
      </w:r>
    </w:p>
    <w:p w:rsidR="00F10E18" w:rsidRPr="002D585D" w:rsidRDefault="00F10E18" w:rsidP="00F10E18">
      <w:pPr>
        <w:spacing w:line="237" w:lineRule="auto"/>
        <w:rPr>
          <w:rFonts w:eastAsia="Helvetica"/>
          <w:b/>
          <w:i/>
        </w:rPr>
      </w:pPr>
      <w:r w:rsidRPr="002D585D">
        <w:rPr>
          <w:rFonts w:eastAsia="Helvetica"/>
          <w:b/>
          <w:i/>
        </w:rPr>
        <w:t>Kezelt adatok köre</w:t>
      </w:r>
    </w:p>
    <w:p w:rsidR="00F10E18" w:rsidRPr="008754AC" w:rsidRDefault="00F10E18" w:rsidP="00F10E18">
      <w:pPr>
        <w:pStyle w:val="Listaszerbekezds"/>
        <w:numPr>
          <w:ilvl w:val="0"/>
          <w:numId w:val="9"/>
        </w:numPr>
        <w:ind w:left="709" w:hanging="284"/>
        <w:rPr>
          <w:color w:val="auto"/>
        </w:rPr>
      </w:pPr>
      <w:r w:rsidRPr="002D585D">
        <w:t xml:space="preserve">Felügyeleti igazolvány, Szolgálati megbízólevél: </w:t>
      </w:r>
      <w:r w:rsidRPr="002D585D">
        <w:rPr>
          <w:color w:val="auto"/>
        </w:rPr>
        <w:t xml:space="preserve">név, </w:t>
      </w:r>
      <w:r w:rsidRPr="008754AC">
        <w:rPr>
          <w:color w:val="auto"/>
        </w:rPr>
        <w:t>munkáltató szervezeti egység megnevezése</w:t>
      </w:r>
      <w:r w:rsidRPr="002D585D">
        <w:rPr>
          <w:color w:val="auto"/>
        </w:rPr>
        <w:t xml:space="preserve">, </w:t>
      </w:r>
      <w:r w:rsidRPr="008754AC">
        <w:rPr>
          <w:color w:val="auto"/>
        </w:rPr>
        <w:t>beosztás</w:t>
      </w:r>
      <w:r w:rsidRPr="002D585D">
        <w:rPr>
          <w:color w:val="auto"/>
        </w:rPr>
        <w:t xml:space="preserve">, </w:t>
      </w:r>
      <w:r w:rsidRPr="008754AC">
        <w:rPr>
          <w:color w:val="auto"/>
        </w:rPr>
        <w:t>törzsszám</w:t>
      </w:r>
      <w:r w:rsidRPr="002D585D">
        <w:rPr>
          <w:color w:val="auto"/>
        </w:rPr>
        <w:t>, ellenőrzési, vizsgálati és intézkedési jogosultság illetékessége, hatásköre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2D585D">
        <w:t>Munkavállalók Belépési engedélye: név, szolgálati hely, beosztás, törzsszám/személyigazolvány szám, a használat területi korlátozása.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2D585D">
        <w:t>Idegen munkavállalók Belépési engedélye: név, személyazonosításra alkalmas igazolvány szám, munkáltató megnevezése, konkrét munkavégzés tartalma, helyszíne, időtartama.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2D585D">
        <w:t xml:space="preserve">Szolgálati célú Behajtási engedély: forgalmi rendszám, jármű típus, szolgálati hely. 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2D585D">
        <w:t>Szolgálati célú Behajtási engedély magángépjárműre: forgalmi rendszám, jármű típus, járművezető neve, személyazonosításra a</w:t>
      </w:r>
      <w:r>
        <w:t xml:space="preserve">lkalmas igazolvány szám, </w:t>
      </w:r>
      <w:r w:rsidRPr="002D585D">
        <w:t>elérhetőség (telefonszám), a szolgálati célú indokoltság megjelölése.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8754AC">
        <w:t>Idegen munkavállaló Behajtási engedélye:</w:t>
      </w:r>
      <w:r w:rsidRPr="002D585D">
        <w:rPr>
          <w:b/>
        </w:rPr>
        <w:t xml:space="preserve"> </w:t>
      </w:r>
      <w:r w:rsidRPr="002D585D">
        <w:t>forgalmi rendszám, munkagép-azonosító adatai jármű típus, a munkavégzés megjelölése, időtartama.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8754AC">
        <w:t>Regisztrációs igazolvány:</w:t>
      </w:r>
      <w:r w:rsidRPr="002D585D">
        <w:t xml:space="preserve"> kérelmező neve, lakcíme, születési ideje, helye, személyazonosításra al</w:t>
      </w:r>
      <w:r>
        <w:t>kalmas igazolvány száma, kísérő adatai.</w:t>
      </w:r>
    </w:p>
    <w:p w:rsidR="00F10E18" w:rsidRPr="002D585D" w:rsidRDefault="00F10E18" w:rsidP="00F10E18">
      <w:pPr>
        <w:pStyle w:val="Listaszerbekezds"/>
        <w:numPr>
          <w:ilvl w:val="0"/>
          <w:numId w:val="9"/>
        </w:numPr>
        <w:ind w:left="709" w:hanging="284"/>
      </w:pPr>
      <w:r w:rsidRPr="008754AC">
        <w:t>Belépési és magáncélú felvételkészítési engedély:</w:t>
      </w:r>
      <w:r w:rsidRPr="002D585D">
        <w:t xml:space="preserve"> kérelmező neve, regisztrációs igazolvány száma.</w:t>
      </w:r>
    </w:p>
    <w:p w:rsidR="00F10E18" w:rsidRPr="00BD3F2E" w:rsidRDefault="00F10E18" w:rsidP="00F10E18">
      <w:pPr>
        <w:spacing w:line="249" w:lineRule="exact"/>
        <w:rPr>
          <w:b/>
          <w:i/>
        </w:rPr>
      </w:pPr>
      <w:r w:rsidRPr="00BD3F2E">
        <w:rPr>
          <w:b/>
          <w:i/>
        </w:rPr>
        <w:lastRenderedPageBreak/>
        <w:t>Az adatok megismerésére jogosult személyek köre</w:t>
      </w:r>
    </w:p>
    <w:p w:rsidR="00F10E18" w:rsidRDefault="00F10E18" w:rsidP="00F10E18">
      <w:pPr>
        <w:spacing w:line="249" w:lineRule="exact"/>
      </w:pPr>
      <w:r>
        <w:t xml:space="preserve">A </w:t>
      </w:r>
      <w:r w:rsidRPr="00DD7964">
        <w:t xml:space="preserve">MÁV </w:t>
      </w:r>
      <w:r>
        <w:t>Zrt.</w:t>
      </w:r>
      <w:r w:rsidRPr="00DD7964">
        <w:t xml:space="preserve"> Biztonsági igazgatóság</w:t>
      </w:r>
      <w:r>
        <w:t xml:space="preserve"> adatfeldolgozásra kijelölt munkatársai. Az engedélyt kiállító, a kiállítását jóváhagyó illetve a kiadott engedélyeket nyilvántartó személyek.</w:t>
      </w:r>
    </w:p>
    <w:p w:rsidR="00F10E18" w:rsidRPr="00DA5201" w:rsidRDefault="00F10E18" w:rsidP="00F10E18">
      <w:pPr>
        <w:spacing w:line="249" w:lineRule="exact"/>
      </w:pPr>
      <w:r w:rsidRPr="00DD7964">
        <w:rPr>
          <w:rFonts w:eastAsia="Helvetica"/>
          <w:b/>
          <w:i/>
          <w:iCs/>
        </w:rPr>
        <w:t>Adatkezelés id</w:t>
      </w:r>
      <w:r w:rsidRPr="00DD7964">
        <w:rPr>
          <w:rFonts w:eastAsia="Arial"/>
          <w:b/>
        </w:rPr>
        <w:t>ő</w:t>
      </w:r>
      <w:r w:rsidRPr="00DD7964">
        <w:rPr>
          <w:rFonts w:eastAsia="Helvetica"/>
          <w:b/>
          <w:i/>
          <w:iCs/>
        </w:rPr>
        <w:t>tartama</w:t>
      </w:r>
    </w:p>
    <w:p w:rsidR="00F10E18" w:rsidRPr="008754AC" w:rsidRDefault="00F10E18" w:rsidP="00F10E18">
      <w:pPr>
        <w:spacing w:line="232" w:lineRule="auto"/>
        <w:rPr>
          <w:rFonts w:eastAsia="Helvetica"/>
        </w:rPr>
      </w:pPr>
      <w:r w:rsidRPr="00DD7964">
        <w:rPr>
          <w:rFonts w:eastAsia="Helvetica"/>
        </w:rPr>
        <w:t>A Társaság a személyes adatokat az iratok megőrzésére vonatkozó jogszabályok és bels</w:t>
      </w:r>
      <w:r w:rsidRPr="00DD7964">
        <w:rPr>
          <w:rFonts w:eastAsia="Arial"/>
        </w:rPr>
        <w:t>ő</w:t>
      </w:r>
      <w:r w:rsidRPr="00DD7964">
        <w:rPr>
          <w:rFonts w:eastAsia="Helvetica"/>
        </w:rPr>
        <w:t xml:space="preserve"> szabályzatok sze</w:t>
      </w:r>
      <w:r>
        <w:rPr>
          <w:rFonts w:eastAsia="Helvetica"/>
        </w:rPr>
        <w:t>rint előírt</w:t>
      </w:r>
      <w:r w:rsidRPr="00DD7964">
        <w:rPr>
          <w:rFonts w:eastAsia="Helvetica"/>
        </w:rPr>
        <w:t xml:space="preserve"> id</w:t>
      </w:r>
      <w:r w:rsidRPr="00DD7964">
        <w:rPr>
          <w:rFonts w:eastAsia="Arial"/>
        </w:rPr>
        <w:t>ő</w:t>
      </w:r>
      <w:r w:rsidRPr="00DD7964">
        <w:rPr>
          <w:rFonts w:eastAsia="Helvetica"/>
        </w:rPr>
        <w:t xml:space="preserve">tartamig, </w:t>
      </w:r>
      <w:r>
        <w:rPr>
          <w:rFonts w:eastAsia="Helvetica"/>
        </w:rPr>
        <w:t xml:space="preserve">legfeljebb 10 évig </w:t>
      </w:r>
      <w:r w:rsidRPr="00DD7964">
        <w:rPr>
          <w:rFonts w:eastAsia="Arial"/>
        </w:rPr>
        <w:t>ő</w:t>
      </w:r>
      <w:r w:rsidRPr="00DD7964">
        <w:rPr>
          <w:rFonts w:eastAsia="Helvetica"/>
        </w:rPr>
        <w:t>rzi meg.</w:t>
      </w:r>
      <w:r>
        <w:rPr>
          <w:b/>
          <w:i/>
        </w:rPr>
        <w:br/>
        <w:t>Adatbiztonsági intézkedések</w:t>
      </w:r>
    </w:p>
    <w:p w:rsidR="00F10E18" w:rsidRPr="00DD7964" w:rsidRDefault="00F10E18" w:rsidP="00F10E18">
      <w:r w:rsidRPr="00DD7964">
        <w:t>A MÁV Zrt. megfelelő biztonsági intézkedéseket tett annak érdekében, hogy a személyes adatokat védje a jogosulatlan hozzáférés, megváltoztatás, továbbítás, nyilvánosságra hozatal, törlés vagy megsemmisítés, valamint a véletlen megsemmisülés és sérülés ellen.</w:t>
      </w:r>
    </w:p>
    <w:p w:rsidR="00F10E18" w:rsidRPr="00DD7964" w:rsidRDefault="00F10E18" w:rsidP="00F10E18">
      <w:r w:rsidRPr="00DD7964">
        <w:t>A MÁV Zrt. gondoskodott az adatokhoz hozzáférő munkavállalók adatvédelmi követelményekre vonatk</w:t>
      </w:r>
      <w:r>
        <w:t>ozó megfelelő tájékoztatásáról.</w:t>
      </w:r>
    </w:p>
    <w:p w:rsidR="00F10E18" w:rsidRPr="008754AC" w:rsidRDefault="00F10E18" w:rsidP="00F10E18">
      <w:pPr>
        <w:keepNext/>
        <w:rPr>
          <w:b/>
          <w:i/>
        </w:rPr>
      </w:pPr>
      <w:r>
        <w:rPr>
          <w:b/>
          <w:i/>
        </w:rPr>
        <w:t>Adatok forrása, adattovábbítás</w:t>
      </w:r>
    </w:p>
    <w:p w:rsidR="00F10E18" w:rsidRPr="00DD7964" w:rsidRDefault="00F10E18" w:rsidP="00F10E18">
      <w:r>
        <w:t>Az érintett</w:t>
      </w:r>
      <w:r w:rsidRPr="00DD7964">
        <w:t xml:space="preserve"> által megadott személyes adatok közvetlenül, illetve – a MÁV Zrt. szerződéses kapcsolatai közvetítésével – a munkáltató által kerülnek megküldésre a MÁV Zrt., mint adatkezelő számára.</w:t>
      </w:r>
    </w:p>
    <w:p w:rsidR="00F10E18" w:rsidRPr="00DD7964" w:rsidRDefault="00F10E18" w:rsidP="00F10E18">
      <w:pPr>
        <w:rPr>
          <w:b/>
          <w:i/>
        </w:rPr>
      </w:pPr>
      <w:r w:rsidRPr="007A3114">
        <w:rPr>
          <w:b/>
          <w:i/>
        </w:rPr>
        <w:t xml:space="preserve">Az érintettek jogai </w:t>
      </w:r>
    </w:p>
    <w:p w:rsidR="00F10E18" w:rsidRPr="00DD7964" w:rsidRDefault="00F10E18" w:rsidP="00F10E18">
      <w:r>
        <w:t xml:space="preserve">A </w:t>
      </w:r>
      <w:r w:rsidRPr="00DD7964">
        <w:t>személyes adataira vonatkozóan az adatkezelés időtartamán belül megilleti a tájékoztatáshoz, adatok helyesbítéséhez, zárolásához való jog, valamint a tiltakozás joga.</w:t>
      </w:r>
    </w:p>
    <w:p w:rsidR="00F10E18" w:rsidRPr="00DD7964" w:rsidRDefault="00F10E18" w:rsidP="00F10E18">
      <w:r>
        <w:t xml:space="preserve">A </w:t>
      </w:r>
      <w:r w:rsidRPr="00DD7964">
        <w:t xml:space="preserve">jogosult személy az adatkezelés időtartamán belül </w:t>
      </w:r>
      <w:r w:rsidRPr="008754AC">
        <w:t>tájékoztatást kérhet</w:t>
      </w:r>
      <w:r w:rsidRPr="00DD7964">
        <w:t xml:space="preserve"> a személyes adatai kezeléséről.  A MÁV Zrt. a kérelem benyújtásától számított legrövidebb idő alatt, legfeljebb azonban 25 napon belül írásban, közérthető formában tájékoztatja az érintettet az általa kezelt adatairól, az adatkezelés céljáról, jogalapjáról, időtartamáról, továbbá – amennyiben az adatok továbbítására is sor került – arról, hogy kik és milyen célból kapják vagy kapták meg az adatokat.</w:t>
      </w:r>
      <w:r>
        <w:t xml:space="preserve"> </w:t>
      </w:r>
      <w:r w:rsidRPr="00DD7964">
        <w:t>A belépésre jogosult személy az adatkezelés időtartamán belül kérheti, hogy a MÁV Zrt. a személyes adatait helyesbítse.</w:t>
      </w:r>
    </w:p>
    <w:p w:rsidR="00F10E18" w:rsidRPr="00DD7964" w:rsidRDefault="00F10E18" w:rsidP="00F10E18">
      <w:r>
        <w:t>K</w:t>
      </w:r>
      <w:r w:rsidRPr="00DD7964">
        <w:t>érheti</w:t>
      </w:r>
      <w:r>
        <w:t xml:space="preserve"> továbbá</w:t>
      </w:r>
      <w:r w:rsidRPr="00DD7964">
        <w:t xml:space="preserve">, hogy a MÁV Zrt. </w:t>
      </w:r>
      <w:r w:rsidRPr="008754AC">
        <w:t>zárolja</w:t>
      </w:r>
      <w:r w:rsidRPr="00DD7964">
        <w:t xml:space="preserve"> a személyes adatot, ha az adatok végleges törlés</w:t>
      </w:r>
      <w:r>
        <w:t>e</w:t>
      </w:r>
      <w:r w:rsidRPr="00DD7964">
        <w:t xml:space="preserve"> sértené az érintett jogos érdekeit. Az így zárolt személyes adat kizárólag addig kezelhető, ameddig fennáll az az adatkezelési cél, amely a személyes adat törlését kizárta.</w:t>
      </w:r>
    </w:p>
    <w:p w:rsidR="00F10E18" w:rsidRPr="008754AC" w:rsidRDefault="00F10E18" w:rsidP="00F10E18">
      <w:r w:rsidRPr="008754AC">
        <w:t>Tiltakozhat</w:t>
      </w:r>
      <w:r w:rsidRPr="00DD7964">
        <w:t xml:space="preserve"> személyes adatának kezelése ellen, amennyiben a személyes adatok kezelése vagy továbbítása kizárólag a MÁV Zrt. vonatkozó jogi kötelezettség teljesítéséhez vagy az adatátvevő, illetve harmadik személy jogos érdekének érvényesítéséhez szükséges.</w:t>
      </w:r>
    </w:p>
    <w:p w:rsidR="00F10E18" w:rsidRPr="00DD7964" w:rsidRDefault="00F10E18" w:rsidP="00F10E18">
      <w:pPr>
        <w:rPr>
          <w:b/>
          <w:i/>
        </w:rPr>
      </w:pPr>
      <w:r>
        <w:rPr>
          <w:b/>
          <w:i/>
        </w:rPr>
        <w:t>Jogorvoslati lehetőségek</w:t>
      </w:r>
    </w:p>
    <w:p w:rsidR="00F10E18" w:rsidRPr="00DD7964" w:rsidRDefault="00F10E18" w:rsidP="00F10E18">
      <w:r>
        <w:t xml:space="preserve">Amennyiben a </w:t>
      </w:r>
      <w:r w:rsidRPr="00DD7964">
        <w:t xml:space="preserve">jogosult személy álláspontja szerint a MÁV Zrt. megsértette valamely, az adatkezelésre vonatkozó törvényi rendelkezést, akkor az általa vélelmezett jogellenes adatkezelés megszüntetése érdekében elsőként a MÁV Zrt. belső adatvédelmi felelőséhez fordulhat az </w:t>
      </w:r>
      <w:r w:rsidRPr="00BD3F2E">
        <w:t>adatvedelem@mav.hu</w:t>
      </w:r>
      <w:r w:rsidRPr="00DD7964">
        <w:t xml:space="preserve"> elérhetőségen</w:t>
      </w:r>
      <w:r>
        <w:t>. K</w:t>
      </w:r>
      <w:r w:rsidRPr="00DD7964">
        <w:t xml:space="preserve">ezdeményezheti </w:t>
      </w:r>
      <w:r>
        <w:t xml:space="preserve">továbbá </w:t>
      </w:r>
      <w:r w:rsidRPr="00DD7964">
        <w:t xml:space="preserve">a Nemzeti Adatvédelmi és Információszabadság Hatóság (levelezési cím: 1530 Budapest, Pf.: 5., elektronikus levelezési cím: </w:t>
      </w:r>
      <w:r w:rsidRPr="00BD3F2E">
        <w:t>ugyfelszolgalat@naih.hu</w:t>
      </w:r>
      <w:r w:rsidRPr="00DD7964">
        <w:t>)</w:t>
      </w:r>
      <w:r>
        <w:t xml:space="preserve">, illetve </w:t>
      </w:r>
      <w:r w:rsidRPr="007A3114">
        <w:t xml:space="preserve">a lakóhelye vagy </w:t>
      </w:r>
      <w:r>
        <w:t xml:space="preserve">a </w:t>
      </w:r>
      <w:r w:rsidRPr="007A3114">
        <w:t xml:space="preserve">tartózkodási helye szerinti </w:t>
      </w:r>
      <w:r>
        <w:t>bíróság eljárását.</w:t>
      </w:r>
    </w:p>
    <w:p w:rsidR="00F10E18" w:rsidRPr="008754AC" w:rsidRDefault="00F10E18" w:rsidP="00F10E18">
      <w:pPr>
        <w:rPr>
          <w:b/>
          <w:i/>
        </w:rPr>
      </w:pPr>
      <w:r w:rsidRPr="00DD7964">
        <w:rPr>
          <w:b/>
          <w:i/>
        </w:rPr>
        <w:t>Az a</w:t>
      </w:r>
      <w:r>
        <w:rPr>
          <w:b/>
          <w:i/>
        </w:rPr>
        <w:t>datkezelés nyilvántartási száma</w:t>
      </w:r>
    </w:p>
    <w:p w:rsidR="00F10E18" w:rsidRDefault="00F10E18" w:rsidP="00F10E18">
      <w:r>
        <w:t xml:space="preserve">Az adatkezeléshez kapcsolódó </w:t>
      </w:r>
      <w:r w:rsidRPr="00DD7964">
        <w:t xml:space="preserve">Nemzeti Adatvédelmi és Információszabadság Hatóság </w:t>
      </w:r>
      <w:r>
        <w:t>nyilvántartási szám a MÁV Zrt. honlapján megtalálható.</w:t>
      </w:r>
    </w:p>
    <w:p w:rsidR="00F10E18" w:rsidRDefault="00F10E18" w:rsidP="00F10E18"/>
    <w:p w:rsidR="00F10E18" w:rsidRDefault="00F10E18" w:rsidP="00F10E18">
      <w:r>
        <w:t>Az adatkezeléssel kapcsolatos tájékoztatót megismertem és hozzájárulok adataim fentiek szerinti kezeléséhez.</w:t>
      </w:r>
    </w:p>
    <w:p w:rsidR="00F10E18" w:rsidRDefault="00F10E18" w:rsidP="00F10E18"/>
    <w:p w:rsidR="00F10E18" w:rsidRDefault="00F10E18" w:rsidP="00F10E18">
      <w:r>
        <w:t>Budapest, 20………..</w:t>
      </w:r>
    </w:p>
    <w:p w:rsidR="00F10E18" w:rsidRDefault="00F10E18" w:rsidP="00F10E18"/>
    <w:p w:rsidR="00F10E18" w:rsidRDefault="00F10E18" w:rsidP="00F10E18">
      <w:r>
        <w:t>………………………………..                                               ………………………………….</w:t>
      </w:r>
    </w:p>
    <w:p w:rsidR="00667ED4" w:rsidRDefault="00F10E18" w:rsidP="00F10E18">
      <w:pPr>
        <w:ind w:left="426"/>
      </w:pPr>
      <w:r>
        <w:t xml:space="preserve">             név                                                                                              aláírás</w:t>
      </w:r>
    </w:p>
    <w:sectPr w:rsidR="0066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34" w:rsidRDefault="000D6F34" w:rsidP="00F10E18">
      <w:r>
        <w:separator/>
      </w:r>
    </w:p>
  </w:endnote>
  <w:endnote w:type="continuationSeparator" w:id="0">
    <w:p w:rsidR="000D6F34" w:rsidRDefault="000D6F34" w:rsidP="00F1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34" w:rsidRDefault="000D6F34" w:rsidP="00F10E18">
      <w:r>
        <w:separator/>
      </w:r>
    </w:p>
  </w:footnote>
  <w:footnote w:type="continuationSeparator" w:id="0">
    <w:p w:rsidR="000D6F34" w:rsidRDefault="000D6F34" w:rsidP="00F10E18">
      <w:r>
        <w:continuationSeparator/>
      </w:r>
    </w:p>
  </w:footnote>
  <w:footnote w:id="1">
    <w:p w:rsidR="00F10E18" w:rsidRDefault="00F10E18" w:rsidP="00F10E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9743F">
        <w:t>Az adatkezelési tájékoztató tartalmát</w:t>
      </w:r>
      <w:r w:rsidRPr="003E709E">
        <w:rPr>
          <w:b/>
          <w:bCs/>
          <w:sz w:val="24"/>
          <w:szCs w:val="24"/>
        </w:rPr>
        <w:t xml:space="preserve"> </w:t>
      </w:r>
      <w:r w:rsidRPr="0069743F">
        <w:t>tudomásul vétel és az adatkezelési hozzájárulás megtétele végett el kell juttatni a személyes adatkezeléssel érintettek számára.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47"/>
    <w:multiLevelType w:val="hybridMultilevel"/>
    <w:tmpl w:val="F8D25426"/>
    <w:lvl w:ilvl="0" w:tplc="A412D5FC">
      <w:start w:val="15"/>
      <w:numFmt w:val="decimal"/>
      <w:lvlText w:val="%1."/>
      <w:lvlJc w:val="left"/>
      <w:pPr>
        <w:ind w:left="2505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225" w:hanging="360"/>
      </w:pPr>
    </w:lvl>
    <w:lvl w:ilvl="2" w:tplc="040E001B" w:tentative="1">
      <w:start w:val="1"/>
      <w:numFmt w:val="lowerRoman"/>
      <w:lvlText w:val="%3."/>
      <w:lvlJc w:val="right"/>
      <w:pPr>
        <w:ind w:left="3945" w:hanging="180"/>
      </w:pPr>
    </w:lvl>
    <w:lvl w:ilvl="3" w:tplc="040E000F" w:tentative="1">
      <w:start w:val="1"/>
      <w:numFmt w:val="decimal"/>
      <w:lvlText w:val="%4."/>
      <w:lvlJc w:val="left"/>
      <w:pPr>
        <w:ind w:left="4665" w:hanging="360"/>
      </w:pPr>
    </w:lvl>
    <w:lvl w:ilvl="4" w:tplc="040E0019" w:tentative="1">
      <w:start w:val="1"/>
      <w:numFmt w:val="lowerLetter"/>
      <w:lvlText w:val="%5."/>
      <w:lvlJc w:val="left"/>
      <w:pPr>
        <w:ind w:left="5385" w:hanging="360"/>
      </w:pPr>
    </w:lvl>
    <w:lvl w:ilvl="5" w:tplc="040E001B" w:tentative="1">
      <w:start w:val="1"/>
      <w:numFmt w:val="lowerRoman"/>
      <w:lvlText w:val="%6."/>
      <w:lvlJc w:val="right"/>
      <w:pPr>
        <w:ind w:left="6105" w:hanging="180"/>
      </w:pPr>
    </w:lvl>
    <w:lvl w:ilvl="6" w:tplc="040E000F" w:tentative="1">
      <w:start w:val="1"/>
      <w:numFmt w:val="decimal"/>
      <w:lvlText w:val="%7."/>
      <w:lvlJc w:val="left"/>
      <w:pPr>
        <w:ind w:left="6825" w:hanging="360"/>
      </w:pPr>
    </w:lvl>
    <w:lvl w:ilvl="7" w:tplc="040E0019" w:tentative="1">
      <w:start w:val="1"/>
      <w:numFmt w:val="lowerLetter"/>
      <w:lvlText w:val="%8."/>
      <w:lvlJc w:val="left"/>
      <w:pPr>
        <w:ind w:left="7545" w:hanging="360"/>
      </w:pPr>
    </w:lvl>
    <w:lvl w:ilvl="8" w:tplc="040E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7910070"/>
    <w:multiLevelType w:val="hybridMultilevel"/>
    <w:tmpl w:val="149AB5D4"/>
    <w:lvl w:ilvl="0" w:tplc="01DE2426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219"/>
    <w:multiLevelType w:val="hybridMultilevel"/>
    <w:tmpl w:val="E5AEE2D2"/>
    <w:lvl w:ilvl="0" w:tplc="4B488136">
      <w:start w:val="1"/>
      <w:numFmt w:val="bullet"/>
      <w:lvlText w:val="-"/>
      <w:lvlJc w:val="left"/>
      <w:pPr>
        <w:ind w:left="708" w:hanging="708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2C5D"/>
    <w:multiLevelType w:val="hybridMultilevel"/>
    <w:tmpl w:val="0F3E3D02"/>
    <w:lvl w:ilvl="0" w:tplc="1492669C">
      <w:start w:val="15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65" w:hanging="360"/>
      </w:pPr>
    </w:lvl>
    <w:lvl w:ilvl="2" w:tplc="040E001B" w:tentative="1">
      <w:start w:val="1"/>
      <w:numFmt w:val="lowerRoman"/>
      <w:lvlText w:val="%3."/>
      <w:lvlJc w:val="right"/>
      <w:pPr>
        <w:ind w:left="3585" w:hanging="180"/>
      </w:pPr>
    </w:lvl>
    <w:lvl w:ilvl="3" w:tplc="040E000F" w:tentative="1">
      <w:start w:val="1"/>
      <w:numFmt w:val="decimal"/>
      <w:lvlText w:val="%4."/>
      <w:lvlJc w:val="left"/>
      <w:pPr>
        <w:ind w:left="4305" w:hanging="360"/>
      </w:pPr>
    </w:lvl>
    <w:lvl w:ilvl="4" w:tplc="040E0019" w:tentative="1">
      <w:start w:val="1"/>
      <w:numFmt w:val="lowerLetter"/>
      <w:lvlText w:val="%5."/>
      <w:lvlJc w:val="left"/>
      <w:pPr>
        <w:ind w:left="5025" w:hanging="360"/>
      </w:pPr>
    </w:lvl>
    <w:lvl w:ilvl="5" w:tplc="040E001B" w:tentative="1">
      <w:start w:val="1"/>
      <w:numFmt w:val="lowerRoman"/>
      <w:lvlText w:val="%6."/>
      <w:lvlJc w:val="right"/>
      <w:pPr>
        <w:ind w:left="5745" w:hanging="180"/>
      </w:pPr>
    </w:lvl>
    <w:lvl w:ilvl="6" w:tplc="040E000F" w:tentative="1">
      <w:start w:val="1"/>
      <w:numFmt w:val="decimal"/>
      <w:lvlText w:val="%7."/>
      <w:lvlJc w:val="left"/>
      <w:pPr>
        <w:ind w:left="6465" w:hanging="360"/>
      </w:pPr>
    </w:lvl>
    <w:lvl w:ilvl="7" w:tplc="040E0019" w:tentative="1">
      <w:start w:val="1"/>
      <w:numFmt w:val="lowerLetter"/>
      <w:lvlText w:val="%8."/>
      <w:lvlJc w:val="left"/>
      <w:pPr>
        <w:ind w:left="7185" w:hanging="360"/>
      </w:pPr>
    </w:lvl>
    <w:lvl w:ilvl="8" w:tplc="040E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8AE390E"/>
    <w:multiLevelType w:val="hybridMultilevel"/>
    <w:tmpl w:val="BA6EA98E"/>
    <w:lvl w:ilvl="0" w:tplc="52EA3256">
      <w:start w:val="17"/>
      <w:numFmt w:val="decimal"/>
      <w:lvlText w:val="%1."/>
      <w:lvlJc w:val="left"/>
      <w:pPr>
        <w:ind w:left="1785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2492375"/>
    <w:multiLevelType w:val="hybridMultilevel"/>
    <w:tmpl w:val="B9744FCA"/>
    <w:lvl w:ilvl="0" w:tplc="4E3A94C8">
      <w:start w:val="15"/>
      <w:numFmt w:val="decimal"/>
      <w:lvlText w:val="%1."/>
      <w:lvlJc w:val="left"/>
      <w:pPr>
        <w:ind w:left="1785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287003D"/>
    <w:multiLevelType w:val="multilevel"/>
    <w:tmpl w:val="1876E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/>
      </w:rPr>
    </w:lvl>
    <w:lvl w:ilvl="2">
      <w:numFmt w:val="bullet"/>
      <w:pStyle w:val="Listaszerbekezds"/>
      <w:lvlText w:val="-"/>
      <w:lvlJc w:val="left"/>
      <w:pPr>
        <w:ind w:left="2581" w:hanging="737"/>
      </w:pPr>
      <w:rPr>
        <w:rFonts w:ascii="Antique Olive" w:eastAsia="Times New Roman" w:hAnsi="Antique Olive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4D2BA0"/>
    <w:multiLevelType w:val="hybridMultilevel"/>
    <w:tmpl w:val="23582992"/>
    <w:lvl w:ilvl="0" w:tplc="58F8A920">
      <w:start w:val="3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A927916"/>
    <w:multiLevelType w:val="hybridMultilevel"/>
    <w:tmpl w:val="34DE8712"/>
    <w:lvl w:ilvl="0" w:tplc="01DE2426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A"/>
    <w:rsid w:val="000B401E"/>
    <w:rsid w:val="000C697D"/>
    <w:rsid w:val="000D6F34"/>
    <w:rsid w:val="002503E6"/>
    <w:rsid w:val="00553E82"/>
    <w:rsid w:val="0064420A"/>
    <w:rsid w:val="00667ED4"/>
    <w:rsid w:val="00700A9A"/>
    <w:rsid w:val="0098167B"/>
    <w:rsid w:val="00D233B7"/>
    <w:rsid w:val="00EB6EC7"/>
    <w:rsid w:val="00F1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A9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A9A"/>
    <w:pPr>
      <w:numPr>
        <w:ilvl w:val="2"/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A9A"/>
    <w:rPr>
      <w:rFonts w:ascii="Tahoma" w:eastAsia="Calibri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10E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0E18"/>
    <w:rPr>
      <w:rFonts w:ascii="Times New Roman" w:eastAsia="Calibri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E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0A9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0A9A"/>
    <w:pPr>
      <w:numPr>
        <w:ilvl w:val="2"/>
        <w:numId w:val="4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A9A"/>
    <w:rPr>
      <w:rFonts w:ascii="Tahoma" w:eastAsia="Calibri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10E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0E18"/>
    <w:rPr>
      <w:rFonts w:ascii="Times New Roman" w:eastAsia="Calibri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5356-5913-44CD-BB77-064BFBB7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Jabur Kadhimné</dc:creator>
  <cp:lastModifiedBy>Tóth Dezső</cp:lastModifiedBy>
  <cp:revision>2</cp:revision>
  <cp:lastPrinted>2016-07-11T11:43:00Z</cp:lastPrinted>
  <dcterms:created xsi:type="dcterms:W3CDTF">2017-09-12T10:35:00Z</dcterms:created>
  <dcterms:modified xsi:type="dcterms:W3CDTF">2017-09-12T10:35:00Z</dcterms:modified>
</cp:coreProperties>
</file>